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6204" w14:textId="77777777" w:rsidR="00B9737E" w:rsidRDefault="00CB0E2E">
      <w:pPr>
        <w:spacing w:after="103" w:line="259" w:lineRule="auto"/>
        <w:ind w:left="-11" w:right="-241" w:firstLine="0"/>
        <w:jc w:val="left"/>
      </w:pPr>
      <w:r>
        <w:rPr>
          <w:noProof/>
        </w:rPr>
        <w:drawing>
          <wp:inline distT="0" distB="0" distL="0" distR="0" wp14:anchorId="456EA864" wp14:editId="413EE715">
            <wp:extent cx="6280321" cy="1879600"/>
            <wp:effectExtent l="0" t="0" r="0" b="0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0321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8F89C" w14:textId="77777777" w:rsidR="00B9737E" w:rsidRDefault="00CB0E2E">
      <w:pPr>
        <w:tabs>
          <w:tab w:val="right" w:pos="9638"/>
        </w:tabs>
        <w:spacing w:after="376" w:line="259" w:lineRule="auto"/>
        <w:ind w:left="0" w:firstLine="0"/>
        <w:jc w:val="left"/>
      </w:pPr>
      <w:r>
        <w:rPr>
          <w:sz w:val="24"/>
        </w:rPr>
        <w:t>від</w:t>
      </w:r>
      <w:r>
        <w:rPr>
          <w:sz w:val="24"/>
        </w:rPr>
        <w:t xml:space="preserve"> ___________ 20___ </w:t>
      </w:r>
      <w:r>
        <w:rPr>
          <w:sz w:val="24"/>
        </w:rPr>
        <w:t>р.</w:t>
      </w:r>
      <w:r>
        <w:rPr>
          <w:sz w:val="24"/>
        </w:rPr>
        <w:t xml:space="preserve"> </w:t>
      </w:r>
      <w:r>
        <w:rPr>
          <w:sz w:val="24"/>
        </w:rPr>
        <w:t>№</w:t>
      </w:r>
      <w:r>
        <w:rPr>
          <w:sz w:val="24"/>
        </w:rPr>
        <w:t xml:space="preserve"> _________</w:t>
      </w:r>
      <w:r>
        <w:rPr>
          <w:sz w:val="24"/>
        </w:rPr>
        <w:tab/>
      </w:r>
      <w:r>
        <w:rPr>
          <w:sz w:val="24"/>
        </w:rPr>
        <w:t>На</w:t>
      </w:r>
      <w:r>
        <w:rPr>
          <w:sz w:val="24"/>
        </w:rPr>
        <w:t xml:space="preserve"> </w:t>
      </w:r>
      <w:r>
        <w:rPr>
          <w:sz w:val="24"/>
        </w:rPr>
        <w:t>№</w:t>
      </w:r>
      <w:r>
        <w:rPr>
          <w:sz w:val="24"/>
        </w:rPr>
        <w:t xml:space="preserve"> ___________ </w:t>
      </w:r>
      <w:r>
        <w:rPr>
          <w:sz w:val="24"/>
        </w:rPr>
        <w:t>від</w:t>
      </w:r>
      <w:r>
        <w:rPr>
          <w:sz w:val="24"/>
        </w:rPr>
        <w:t xml:space="preserve"> _________ 20___ </w:t>
      </w:r>
      <w:r>
        <w:rPr>
          <w:sz w:val="24"/>
        </w:rPr>
        <w:t>р.</w:t>
      </w:r>
    </w:p>
    <w:p w14:paraId="5B866B9C" w14:textId="77777777" w:rsidR="00B9737E" w:rsidRDefault="00CB0E2E">
      <w:pPr>
        <w:spacing w:after="319" w:line="240" w:lineRule="auto"/>
        <w:ind w:firstLine="0"/>
        <w:jc w:val="right"/>
      </w:pPr>
      <w:r>
        <w:t>Департаменти</w:t>
      </w:r>
      <w:r>
        <w:t xml:space="preserve"> </w:t>
      </w:r>
      <w:r>
        <w:tab/>
      </w:r>
      <w:r>
        <w:t>(управління)</w:t>
      </w:r>
      <w:r>
        <w:t xml:space="preserve"> </w:t>
      </w:r>
      <w:r>
        <w:t>освіти</w:t>
      </w:r>
      <w:r>
        <w:t xml:space="preserve"> </w:t>
      </w:r>
      <w:r>
        <w:t>і</w:t>
      </w:r>
      <w:r>
        <w:t xml:space="preserve"> </w:t>
      </w:r>
      <w:r>
        <w:t>науки</w:t>
      </w:r>
      <w:r>
        <w:t xml:space="preserve"> </w:t>
      </w:r>
      <w:r>
        <w:t>обласних,</w:t>
      </w:r>
      <w:r>
        <w:t xml:space="preserve"> </w:t>
      </w:r>
      <w:r>
        <w:t>Київської</w:t>
      </w:r>
      <w:r>
        <w:t xml:space="preserve"> </w:t>
      </w:r>
      <w:r>
        <w:t>міської</w:t>
      </w:r>
      <w:r>
        <w:t xml:space="preserve"> </w:t>
      </w:r>
      <w:r>
        <w:t>державних</w:t>
      </w:r>
      <w:r>
        <w:t xml:space="preserve"> </w:t>
      </w:r>
      <w:r>
        <w:t>адміністрацій</w:t>
      </w:r>
    </w:p>
    <w:p w14:paraId="4EDB31F0" w14:textId="77777777" w:rsidR="00B9737E" w:rsidRDefault="00CB0E2E">
      <w:pPr>
        <w:spacing w:after="287" w:line="265" w:lineRule="auto"/>
        <w:ind w:left="-5" w:hanging="10"/>
        <w:jc w:val="left"/>
      </w:pPr>
      <w:r>
        <w:rPr>
          <w:b/>
        </w:rPr>
        <w:t>Про інформування</w:t>
      </w:r>
    </w:p>
    <w:p w14:paraId="4A179E1A" w14:textId="77777777" w:rsidR="00B9737E" w:rsidRDefault="00CB0E2E">
      <w:pPr>
        <w:ind w:left="-15"/>
      </w:pPr>
      <w:r>
        <w:t>З</w:t>
      </w:r>
      <w:r>
        <w:t xml:space="preserve"> </w:t>
      </w:r>
      <w:r>
        <w:t>метою</w:t>
      </w:r>
      <w:r>
        <w:t xml:space="preserve"> </w:t>
      </w:r>
      <w:r>
        <w:t>підвищення</w:t>
      </w:r>
      <w:r>
        <w:t xml:space="preserve"> </w:t>
      </w:r>
      <w:r>
        <w:t>обізнаності</w:t>
      </w:r>
      <w:r>
        <w:t xml:space="preserve"> </w:t>
      </w:r>
      <w:r>
        <w:t>й</w:t>
      </w:r>
      <w:r>
        <w:t xml:space="preserve"> </w:t>
      </w:r>
      <w:r>
        <w:t>захисту</w:t>
      </w:r>
      <w:r>
        <w:t xml:space="preserve"> </w:t>
      </w:r>
      <w:r>
        <w:t>дітей</w:t>
      </w:r>
      <w:r>
        <w:t xml:space="preserve"> </w:t>
      </w:r>
      <w:r>
        <w:t>та</w:t>
      </w:r>
      <w:r>
        <w:t xml:space="preserve"> </w:t>
      </w:r>
      <w:r>
        <w:t>учнівської</w:t>
      </w:r>
      <w:r>
        <w:t xml:space="preserve"> </w:t>
      </w:r>
      <w:r>
        <w:t>молоді</w:t>
      </w:r>
      <w:r>
        <w:t xml:space="preserve"> </w:t>
      </w:r>
      <w:r>
        <w:t>від</w:t>
      </w:r>
      <w:r>
        <w:t xml:space="preserve"> </w:t>
      </w:r>
      <w:r>
        <w:t>сучасних</w:t>
      </w:r>
      <w:r>
        <w:t xml:space="preserve"> </w:t>
      </w:r>
      <w:r>
        <w:t>загроз</w:t>
      </w:r>
      <w:r>
        <w:t xml:space="preserve"> </w:t>
      </w:r>
      <w:r>
        <w:t>у</w:t>
      </w:r>
      <w:r>
        <w:t xml:space="preserve"> </w:t>
      </w:r>
      <w:r>
        <w:t>цифровому</w:t>
      </w:r>
      <w:r>
        <w:t xml:space="preserve"> </w:t>
      </w:r>
      <w:r>
        <w:t>просторі,</w:t>
      </w:r>
      <w:r>
        <w:t xml:space="preserve"> </w:t>
      </w:r>
      <w:r>
        <w:t>посилення</w:t>
      </w:r>
      <w:r>
        <w:t xml:space="preserve"> </w:t>
      </w:r>
      <w:r>
        <w:t>безпекової</w:t>
      </w:r>
      <w:r>
        <w:t xml:space="preserve"> </w:t>
      </w:r>
      <w:r>
        <w:t>та</w:t>
      </w:r>
      <w:r>
        <w:t xml:space="preserve"> </w:t>
      </w:r>
      <w:r>
        <w:t>просвітницької</w:t>
      </w:r>
      <w:r>
        <w:t xml:space="preserve"> </w:t>
      </w:r>
      <w:r>
        <w:t>роботи</w:t>
      </w:r>
      <w:r>
        <w:t xml:space="preserve"> </w:t>
      </w:r>
      <w:r>
        <w:t>серед</w:t>
      </w:r>
      <w:r>
        <w:t xml:space="preserve"> </w:t>
      </w:r>
      <w:r>
        <w:t>здобувачів</w:t>
      </w:r>
      <w:r>
        <w:t xml:space="preserve"> </w:t>
      </w:r>
      <w:r>
        <w:t>освіти</w:t>
      </w:r>
      <w:r>
        <w:t xml:space="preserve"> </w:t>
      </w:r>
      <w:r>
        <w:t>та</w:t>
      </w:r>
      <w:r>
        <w:t xml:space="preserve"> </w:t>
      </w:r>
      <w:r>
        <w:t>відповідно</w:t>
      </w:r>
      <w:r>
        <w:t xml:space="preserve"> </w:t>
      </w:r>
      <w:r>
        <w:t>до</w:t>
      </w:r>
      <w:r>
        <w:t xml:space="preserve"> </w:t>
      </w:r>
      <w:r>
        <w:t>листа</w:t>
      </w:r>
      <w:r>
        <w:t xml:space="preserve"> </w:t>
      </w:r>
      <w:r>
        <w:t>Департаменту</w:t>
      </w:r>
      <w:r>
        <w:t xml:space="preserve"> </w:t>
      </w:r>
      <w:r>
        <w:t>кіберполіції</w:t>
      </w:r>
      <w:r>
        <w:t xml:space="preserve"> </w:t>
      </w:r>
      <w:r>
        <w:t>Національної</w:t>
      </w:r>
      <w:r>
        <w:t xml:space="preserve"> </w:t>
      </w:r>
      <w:r>
        <w:t>поліції</w:t>
      </w:r>
      <w:r>
        <w:t xml:space="preserve"> </w:t>
      </w:r>
      <w:r>
        <w:t>України</w:t>
      </w:r>
      <w:r>
        <w:t xml:space="preserve"> </w:t>
      </w:r>
      <w:r>
        <w:t>від</w:t>
      </w:r>
      <w:r>
        <w:t xml:space="preserve"> 09.09.2026 </w:t>
      </w:r>
      <w:r>
        <w:t>№</w:t>
      </w:r>
      <w:r>
        <w:t xml:space="preserve"> 71014-2026 </w:t>
      </w:r>
      <w:r>
        <w:t>надсилаємо</w:t>
      </w:r>
      <w:r>
        <w:t xml:space="preserve"> </w:t>
      </w:r>
      <w:r>
        <w:t>презентаційні</w:t>
      </w:r>
      <w:r>
        <w:t xml:space="preserve"> </w:t>
      </w:r>
      <w:r>
        <w:t>матеріали</w:t>
      </w:r>
      <w:r>
        <w:t xml:space="preserve"> </w:t>
      </w:r>
      <w:r>
        <w:t>з</w:t>
      </w:r>
      <w:r>
        <w:t xml:space="preserve"> </w:t>
      </w:r>
      <w:r>
        <w:t>теми</w:t>
      </w:r>
      <w:r>
        <w:t xml:space="preserve"> </w:t>
      </w:r>
      <w:r>
        <w:t>«Кібербулінг,</w:t>
      </w:r>
      <w:r>
        <w:t xml:space="preserve"> </w:t>
      </w:r>
      <w:r>
        <w:t>грумінг,</w:t>
      </w:r>
      <w:r>
        <w:t xml:space="preserve"> </w:t>
      </w:r>
      <w:r>
        <w:t>шкідливий</w:t>
      </w:r>
      <w:r>
        <w:t xml:space="preserve"> </w:t>
      </w:r>
      <w:r>
        <w:t>контент»,</w:t>
      </w:r>
      <w:r>
        <w:t xml:space="preserve"> </w:t>
      </w:r>
      <w:r>
        <w:t>що</w:t>
      </w:r>
      <w:r>
        <w:t xml:space="preserve"> </w:t>
      </w:r>
      <w:r>
        <w:t>додаються.</w:t>
      </w:r>
    </w:p>
    <w:p w14:paraId="07192417" w14:textId="77777777" w:rsidR="00B9737E" w:rsidRDefault="00CB0E2E">
      <w:pPr>
        <w:spacing w:after="322"/>
        <w:ind w:left="-1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33F9E8" wp14:editId="5606F4A0">
                <wp:simplePos x="0" y="0"/>
                <wp:positionH relativeFrom="page">
                  <wp:posOffset>165100</wp:posOffset>
                </wp:positionH>
                <wp:positionV relativeFrom="page">
                  <wp:posOffset>9652000</wp:posOffset>
                </wp:positionV>
                <wp:extent cx="7391400" cy="1027430"/>
                <wp:effectExtent l="0" t="0" r="0" b="0"/>
                <wp:wrapTopAndBottom/>
                <wp:docPr id="1019" name="Group 1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1027430"/>
                          <a:chOff x="0" y="0"/>
                          <a:chExt cx="7391400" cy="1027430"/>
                        </a:xfrm>
                      </wpg:grpSpPr>
                      <pic:pic xmlns:pic="http://schemas.openxmlformats.org/drawingml/2006/picture">
                        <pic:nvPicPr>
                          <pic:cNvPr id="217" name="Picture 2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733" cy="888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105400" y="849630"/>
                            <a:ext cx="2286000" cy="177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987800" y="201930"/>
                            <a:ext cx="3403600" cy="825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19" style="width:582pt;height:80.9pt;position:absolute;mso-position-horizontal-relative:page;mso-position-horizontal:absolute;margin-left:13pt;mso-position-vertical-relative:page;margin-top:760pt;" coordsize="73914,10274">
                <v:shape id="Picture 217" style="position:absolute;width:46487;height:8888;left:0;top:0;" filled="f">
                  <v:imagedata r:id="rId8"/>
                </v:shape>
                <v:shape id="Picture 219" style="position:absolute;width:22860;height:1778;left:51054;top:8496;" filled="f">
                  <v:imagedata r:id="rId9"/>
                </v:shape>
                <v:shape id="Picture 221" style="position:absolute;width:34036;height:8255;left:39878;top:2019;" filled="f">
                  <v:imagedata r:id="rId10"/>
                </v:shape>
                <w10:wrap type="topAndBottom"/>
              </v:group>
            </w:pict>
          </mc:Fallback>
        </mc:AlternateContent>
      </w:r>
      <w:r>
        <w:t>Просимо</w:t>
      </w:r>
      <w:r>
        <w:t xml:space="preserve"> </w:t>
      </w:r>
      <w:r>
        <w:t>поширити</w:t>
      </w:r>
      <w:r>
        <w:t xml:space="preserve"> </w:t>
      </w:r>
      <w:r>
        <w:t>презентаційні</w:t>
      </w:r>
      <w:r>
        <w:t xml:space="preserve"> </w:t>
      </w:r>
      <w:r>
        <w:t>матеріали</w:t>
      </w:r>
      <w:r>
        <w:t xml:space="preserve"> </w:t>
      </w:r>
      <w:r>
        <w:t>серед</w:t>
      </w:r>
      <w:r>
        <w:t xml:space="preserve"> </w:t>
      </w:r>
      <w:r>
        <w:t>закладів</w:t>
      </w:r>
      <w:r>
        <w:t xml:space="preserve"> </w:t>
      </w:r>
      <w:r>
        <w:t>освіти</w:t>
      </w:r>
      <w:r>
        <w:t xml:space="preserve"> </w:t>
      </w:r>
      <w:r>
        <w:t>з</w:t>
      </w:r>
      <w:r>
        <w:t xml:space="preserve"> </w:t>
      </w:r>
      <w:r>
        <w:t>метою</w:t>
      </w:r>
      <w:r>
        <w:t xml:space="preserve"> </w:t>
      </w:r>
      <w:r>
        <w:t>організації</w:t>
      </w:r>
      <w:r>
        <w:t xml:space="preserve"> </w:t>
      </w:r>
      <w:r>
        <w:t>та</w:t>
      </w:r>
      <w:r>
        <w:t xml:space="preserve"> </w:t>
      </w:r>
      <w:r>
        <w:t>проведення</w:t>
      </w:r>
      <w:r>
        <w:t xml:space="preserve"> </w:t>
      </w:r>
      <w:r>
        <w:t>профілактично-роз’яснювальних</w:t>
      </w:r>
      <w:r>
        <w:t xml:space="preserve"> </w:t>
      </w:r>
      <w:r>
        <w:t>заходів</w:t>
      </w:r>
      <w:r>
        <w:t xml:space="preserve"> </w:t>
      </w:r>
      <w:r>
        <w:t>для</w:t>
      </w:r>
      <w:r>
        <w:t xml:space="preserve"> </w:t>
      </w:r>
      <w:r>
        <w:t>здобувачів</w:t>
      </w:r>
      <w:r>
        <w:t xml:space="preserve"> </w:t>
      </w:r>
      <w:r>
        <w:t>освіти,</w:t>
      </w:r>
      <w:r>
        <w:t xml:space="preserve"> </w:t>
      </w:r>
      <w:r>
        <w:t>а</w:t>
      </w:r>
      <w:r>
        <w:t xml:space="preserve"> </w:t>
      </w:r>
      <w:r>
        <w:t>також</w:t>
      </w:r>
      <w:r>
        <w:t xml:space="preserve"> </w:t>
      </w:r>
      <w:r>
        <w:t>сприяти</w:t>
      </w:r>
      <w:r>
        <w:t xml:space="preserve"> </w:t>
      </w:r>
      <w:r>
        <w:t>розміщенню</w:t>
      </w:r>
      <w:r>
        <w:t xml:space="preserve"> </w:t>
      </w:r>
      <w:r>
        <w:t>зазначених</w:t>
      </w:r>
      <w:r>
        <w:t xml:space="preserve"> </w:t>
      </w:r>
      <w:r>
        <w:t>матеріалів</w:t>
      </w:r>
      <w:r>
        <w:t xml:space="preserve"> </w:t>
      </w:r>
      <w:r>
        <w:t>на</w:t>
      </w:r>
      <w:r>
        <w:t xml:space="preserve"> </w:t>
      </w:r>
      <w:r>
        <w:t>офіційних</w:t>
      </w:r>
      <w:r>
        <w:t xml:space="preserve"> </w:t>
      </w:r>
      <w:r>
        <w:t>інформаційних</w:t>
      </w:r>
      <w:r>
        <w:t xml:space="preserve"> </w:t>
      </w:r>
      <w:r>
        <w:t>ресурсах</w:t>
      </w:r>
      <w:r>
        <w:t xml:space="preserve"> </w:t>
      </w:r>
      <w:r>
        <w:t>закладів</w:t>
      </w:r>
      <w:r>
        <w:t xml:space="preserve"> </w:t>
      </w:r>
      <w:r>
        <w:t>та</w:t>
      </w:r>
      <w:r>
        <w:t xml:space="preserve"> </w:t>
      </w:r>
      <w:r>
        <w:t>установ</w:t>
      </w:r>
      <w:r>
        <w:t xml:space="preserve"> </w:t>
      </w:r>
      <w:r>
        <w:t>освіти.</w:t>
      </w:r>
    </w:p>
    <w:p w14:paraId="6A8A3542" w14:textId="77777777" w:rsidR="00B9737E" w:rsidRDefault="00CB0E2E">
      <w:pPr>
        <w:spacing w:after="640"/>
        <w:ind w:left="-15" w:firstLine="0"/>
      </w:pPr>
      <w:r>
        <w:t>Додаток:</w:t>
      </w:r>
      <w:r>
        <w:t xml:space="preserve"> </w:t>
      </w:r>
      <w:r>
        <w:t>на</w:t>
      </w:r>
      <w:r>
        <w:t xml:space="preserve"> 20 </w:t>
      </w:r>
      <w:r>
        <w:t>арк.</w:t>
      </w:r>
      <w:r>
        <w:t xml:space="preserve"> </w:t>
      </w:r>
      <w:r>
        <w:t>в</w:t>
      </w:r>
      <w:r>
        <w:t xml:space="preserve"> 1 </w:t>
      </w:r>
      <w:r>
        <w:t>прим.</w:t>
      </w:r>
      <w:r>
        <w:t xml:space="preserve"> </w:t>
      </w:r>
    </w:p>
    <w:p w14:paraId="532A19F0" w14:textId="77777777" w:rsidR="00B9737E" w:rsidRDefault="00CB0E2E">
      <w:pPr>
        <w:spacing w:after="3450" w:line="265" w:lineRule="auto"/>
        <w:ind w:left="-5" w:hanging="10"/>
        <w:jc w:val="left"/>
      </w:pPr>
      <w:r>
        <w:rPr>
          <w:b/>
        </w:rPr>
        <w:t>Заступник Міністра</w:t>
      </w:r>
      <w:r>
        <w:rPr>
          <w:b/>
        </w:rPr>
        <w:t xml:space="preserve">                                                           Анастасія СОФІЄНКО</w:t>
      </w:r>
    </w:p>
    <w:p w14:paraId="1131FAC9" w14:textId="77777777" w:rsidR="00B9737E" w:rsidRDefault="00CB0E2E">
      <w:pPr>
        <w:spacing w:line="259" w:lineRule="auto"/>
        <w:ind w:left="0" w:firstLine="0"/>
        <w:jc w:val="left"/>
      </w:pPr>
      <w:r>
        <w:rPr>
          <w:sz w:val="22"/>
        </w:rPr>
        <w:t>Тяпка</w:t>
      </w:r>
      <w:r>
        <w:rPr>
          <w:sz w:val="22"/>
        </w:rPr>
        <w:t xml:space="preserve"> </w:t>
      </w:r>
      <w:r>
        <w:rPr>
          <w:sz w:val="22"/>
        </w:rPr>
        <w:t>Олена</w:t>
      </w:r>
      <w:r>
        <w:rPr>
          <w:sz w:val="22"/>
        </w:rPr>
        <w:t xml:space="preserve"> (044) 481 47 62</w:t>
      </w:r>
    </w:p>
    <w:sectPr w:rsidR="00B9737E">
      <w:pgSz w:w="11906" w:h="16838"/>
      <w:pgMar w:top="301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7E"/>
    <w:rsid w:val="00651AD7"/>
    <w:rsid w:val="00B9737E"/>
    <w:rsid w:val="00CB0E2E"/>
    <w:rsid w:val="00FB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FF643F"/>
  <w15:docId w15:val="{D233E852-57A7-F241-862C-EDA68BFD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38" w:lineRule="auto"/>
      <w:ind w:left="5350" w:firstLine="557"/>
      <w:jc w:val="both"/>
    </w:pPr>
    <w:rPr>
      <w:rFonts w:ascii="Times New Roman" w:eastAsia="Times New Roman" w:hAnsi="Times New Roman" w:cs="Times New Roman"/>
      <w:color w:val="000000"/>
      <w:sz w:val="28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 /><Relationship Id="rId3" Type="http://schemas.openxmlformats.org/officeDocument/2006/relationships/webSettings" Target="webSettings.xml" /><Relationship Id="rId7" Type="http://schemas.openxmlformats.org/officeDocument/2006/relationships/image" Target="media/image4.png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11" Type="http://schemas.openxmlformats.org/officeDocument/2006/relationships/fontTable" Target="fontTable.xml" /><Relationship Id="rId5" Type="http://schemas.openxmlformats.org/officeDocument/2006/relationships/image" Target="media/image2.jpg" /><Relationship Id="rId10" Type="http://schemas.openxmlformats.org/officeDocument/2006/relationships/image" Target="media/image30.png" /><Relationship Id="rId4" Type="http://schemas.openxmlformats.org/officeDocument/2006/relationships/image" Target="media/image1.jp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364</Characters>
  <Application>Microsoft Office Word</Application>
  <DocSecurity>0</DocSecurity>
  <Lines>3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Евтушенко Дмитрий</dc:creator>
  <cp:keywords/>
  <cp:lastModifiedBy>pavlusmiroslava5@gmail.com</cp:lastModifiedBy>
  <cp:revision>2</cp:revision>
  <dcterms:created xsi:type="dcterms:W3CDTF">2026-10-09T10:42:00Z</dcterms:created>
  <dcterms:modified xsi:type="dcterms:W3CDTF">2026-10-09T10:42:00Z</dcterms:modified>
</cp:coreProperties>
</file>